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A944E" w14:textId="77777777" w:rsidR="0084520C" w:rsidRDefault="0084520C" w:rsidP="004F3902">
      <w:pPr>
        <w:widowControl/>
        <w:rPr>
          <w:rFonts w:ascii="&amp;quot" w:eastAsia="ＭＳ Ｐゴシック" w:hAnsi="&amp;quot" w:cs="ＭＳ Ｐゴシック" w:hint="eastAsia"/>
          <w:b/>
          <w:bCs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14:paraId="6DD45366" w14:textId="03DF9A2E" w:rsidR="001A1514" w:rsidRPr="00991592" w:rsidRDefault="001A1514" w:rsidP="001A1514">
      <w:pPr>
        <w:widowControl/>
        <w:jc w:val="center"/>
        <w:rPr>
          <w:rFonts w:ascii="&amp;quot" w:eastAsia="ＭＳ Ｐゴシック" w:hAnsi="&amp;quot" w:cs="ＭＳ Ｐゴシック" w:hint="eastAsia"/>
          <w:color w:val="000000" w:themeColor="text1"/>
          <w:kern w:val="0"/>
          <w:szCs w:val="21"/>
        </w:rPr>
      </w:pPr>
      <w:r w:rsidRPr="00991592">
        <w:rPr>
          <w:rFonts w:ascii="&amp;quot" w:eastAsia="ＭＳ Ｐゴシック" w:hAnsi="&amp;quot" w:cs="ＭＳ Ｐゴシック"/>
          <w:b/>
          <w:bCs/>
          <w:color w:val="000000" w:themeColor="text1"/>
          <w:kern w:val="0"/>
          <w:sz w:val="24"/>
          <w:szCs w:val="24"/>
        </w:rPr>
        <w:t>「経友会〜経工会　キャノンアネルバ㈱工場見学会」報告</w:t>
      </w:r>
    </w:p>
    <w:p w14:paraId="2F77259E" w14:textId="7B4016B1" w:rsidR="00A860D6" w:rsidRDefault="0084520C" w:rsidP="0084520C">
      <w:pPr>
        <w:widowControl/>
        <w:spacing w:after="150"/>
        <w:ind w:leftChars="200" w:left="420" w:firstLineChars="100" w:firstLine="210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知能情報工学科</w:t>
      </w:r>
      <w:r w:rsidR="00991592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１</w:t>
      </w:r>
      <w:r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年生</w:t>
      </w:r>
      <w:r w:rsidR="00991592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・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経営システム工学科</w:t>
      </w:r>
      <w:r w:rsidR="00A860D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２</w:t>
      </w:r>
      <w:r w:rsidR="001A1514"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・</w:t>
      </w:r>
      <w:r w:rsidR="00A860D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３</w:t>
      </w:r>
      <w:r w:rsidR="00991592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・４</w:t>
      </w:r>
      <w:r w:rsidR="001A1514"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年生（経工会・学科研究会）と経友会メンバー</w:t>
      </w:r>
      <w:r w:rsidR="00991592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による</w:t>
      </w:r>
      <w:r w:rsidR="00991592" w:rsidRPr="00991592">
        <w:rPr>
          <w:rFonts w:ascii="&amp;quot" w:eastAsia="ＭＳ Ｐゴシック" w:hAnsi="&amp;quot" w:cs="ＭＳ Ｐゴシック" w:hint="eastAsia"/>
          <w:color w:val="000000" w:themeColor="text1"/>
          <w:kern w:val="0"/>
          <w:szCs w:val="21"/>
        </w:rPr>
        <w:t>「</w:t>
      </w:r>
      <w:r w:rsidR="001A1514" w:rsidRPr="00991592">
        <w:rPr>
          <w:rFonts w:ascii="&amp;quot" w:eastAsia="ＭＳ Ｐゴシック" w:hAnsi="&amp;quot" w:cs="ＭＳ Ｐゴシック"/>
          <w:color w:val="000000" w:themeColor="text1"/>
          <w:kern w:val="0"/>
          <w:szCs w:val="21"/>
        </w:rPr>
        <w:t>合同工場見学会」を</w:t>
      </w:r>
      <w:r w:rsidR="001A1514"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実施</w:t>
      </w:r>
      <w:r w:rsidR="00CD6DF1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し</w:t>
      </w:r>
      <w:r w:rsidR="001A1514"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ました。</w:t>
      </w:r>
      <w:r w:rsidR="00A860D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　</w:t>
      </w:r>
      <w:r w:rsidR="001A1514"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下記の通り報告します。</w:t>
      </w:r>
      <w:r w:rsidR="001A1514"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="001A1514"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この工場見学にあたっては、経友会副会長・校友会</w:t>
      </w:r>
      <w:r w:rsidR="00A860D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常任</w:t>
      </w:r>
      <w:r w:rsidR="001A1514"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幹事　金子正樹殿（経営</w:t>
      </w:r>
      <w:r w:rsidR="00A860D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S</w:t>
      </w:r>
      <w:r w:rsidR="00A860D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５４</w:t>
      </w:r>
      <w:r w:rsidR="001A1514"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年卒）の協力</w:t>
      </w:r>
      <w:r w:rsidR="00CD6DF1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及び</w:t>
      </w:r>
      <w:r w:rsidR="00A860D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経友会</w:t>
      </w:r>
      <w:r w:rsidR="00CD6DF1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特別顧問</w:t>
      </w:r>
      <w:r w:rsidR="00A860D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矢崎克美</w:t>
      </w:r>
      <w:r w:rsidR="00CD6DF1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殿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（</w:t>
      </w:r>
      <w:r w:rsidR="0051349C"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（経営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S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５５</w:t>
      </w:r>
      <w:r w:rsidR="0051349C"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年卒）</w:t>
      </w:r>
      <w:r w:rsidR="0051349C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の</w:t>
      </w:r>
      <w:r w:rsidR="00CD6DF1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マイクロバス提供</w:t>
      </w:r>
      <w:r w:rsidR="001A1514"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をいただいたことを報告させていただきます。</w:t>
      </w:r>
      <w:r w:rsidR="00A860D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　　　</w:t>
      </w:r>
    </w:p>
    <w:p w14:paraId="10662EC8" w14:textId="33A3D6E0" w:rsidR="001A1514" w:rsidRPr="001A1514" w:rsidRDefault="001A1514" w:rsidP="00A860D6">
      <w:pPr>
        <w:widowControl/>
        <w:spacing w:after="150"/>
        <w:ind w:leftChars="100" w:left="210" w:firstLineChars="1500" w:firstLine="3150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（記）</w:t>
      </w:r>
    </w:p>
    <w:p w14:paraId="3B1D5638" w14:textId="345358DB" w:rsidR="001A1514" w:rsidRPr="001A1514" w:rsidRDefault="001A1514" w:rsidP="001A151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見学会日時：　</w:t>
      </w:r>
      <w:r w:rsidR="00EA7258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２０１９</w:t>
      </w:r>
      <w:r w:rsidR="00991592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年１２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月</w:t>
      </w:r>
      <w:r w:rsidR="00991592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11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日　１４時３０分</w:t>
      </w:r>
      <w:r w:rsidR="00991592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～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１７時００分</w:t>
      </w:r>
    </w:p>
    <w:p w14:paraId="6F817895" w14:textId="649156B4" w:rsidR="001A1514" w:rsidRPr="001A1514" w:rsidRDefault="001A1514" w:rsidP="001A151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見学</w:t>
      </w:r>
      <w:r w:rsidR="00A860D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先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工場：　キャノンアネルバ株式会社　（神奈川県川崎市麻生区）</w:t>
      </w:r>
    </w:p>
    <w:p w14:paraId="54FBEEF4" w14:textId="77777777" w:rsidR="001A1514" w:rsidRPr="001A1514" w:rsidRDefault="001A1514" w:rsidP="001A151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会社代表挨拶：　総務人事部　田代公一　部長殿</w:t>
      </w:r>
    </w:p>
    <w:p w14:paraId="600AE62C" w14:textId="77777777" w:rsidR="001A1514" w:rsidRPr="001A1514" w:rsidRDefault="001A1514" w:rsidP="001A151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会社概要説明：　事業推進部　技術管理課　金子正樹殿</w:t>
      </w:r>
    </w:p>
    <w:p w14:paraId="1D2D1687" w14:textId="77777777" w:rsidR="001A1514" w:rsidRPr="001A1514" w:rsidRDefault="001A1514" w:rsidP="001A151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工場見学案内：　同上</w:t>
      </w:r>
    </w:p>
    <w:p w14:paraId="65C60C23" w14:textId="4635F78A" w:rsidR="001A1514" w:rsidRDefault="001A1514" w:rsidP="001A151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見学目的：　「もの造りの現場・現物」</w:t>
      </w:r>
      <w:r w:rsidR="00101DF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を通して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、経営システム工学の理解を深め、</w:t>
      </w:r>
      <w:r w:rsidR="00101DF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現場での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実践力を高める。</w:t>
      </w:r>
    </w:p>
    <w:p w14:paraId="1F663BDB" w14:textId="1AC659B1" w:rsidR="00460D60" w:rsidRPr="00460D60" w:rsidRDefault="00460D60" w:rsidP="00460D60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キャノンアネルバ殿の出席者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・環境品質センター品質保証部　祓川秀樹部長殿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 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（経営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1985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年卒）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・フィールドソリューション事業部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FS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事業推進部　宮澤宏明部長殿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 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（経営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1981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年卒）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・事業推進部技術管理課　金子正樹殿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 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（経営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1980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年卒）</w:t>
      </w:r>
    </w:p>
    <w:p w14:paraId="79CC8569" w14:textId="734AD095" w:rsidR="001A1514" w:rsidRPr="00460D60" w:rsidRDefault="001A1514" w:rsidP="00460D60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101DF0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見学者：　</w:t>
      </w:r>
      <w:r w:rsidR="00CD6DF1" w:rsidRPr="00101DF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知能情報</w:t>
      </w:r>
      <w:r w:rsidRPr="00101DF0">
        <w:rPr>
          <w:rFonts w:ascii="&amp;quot" w:eastAsia="ＭＳ Ｐゴシック" w:hAnsi="&amp;quot" w:cs="ＭＳ Ｐゴシック"/>
          <w:color w:val="333333"/>
          <w:kern w:val="0"/>
          <w:szCs w:val="21"/>
        </w:rPr>
        <w:t>工学科</w:t>
      </w:r>
      <w:r w:rsidR="00991592" w:rsidRPr="00101DF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１</w:t>
      </w:r>
      <w:r w:rsidR="00CD6DF1" w:rsidRPr="00101DF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年生：６人　</w:t>
      </w:r>
      <w:r w:rsidR="00460D60" w:rsidRPr="00101DF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　</w:t>
      </w:r>
      <w:r w:rsidR="00460D6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　　　　　　　　　　　　　　　　　　　　　　　　　　　　　　　　</w:t>
      </w:r>
      <w:r w:rsidR="00460D60" w:rsidRPr="00101DF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経営システム工学科：</w:t>
      </w:r>
      <w:r w:rsidR="00460D60" w:rsidRPr="00101DF0">
        <w:rPr>
          <w:rFonts w:ascii="&amp;quot" w:eastAsia="ＭＳ Ｐゴシック" w:hAnsi="&amp;quot" w:cs="ＭＳ Ｐゴシック"/>
          <w:color w:val="333333"/>
          <w:kern w:val="0"/>
          <w:szCs w:val="21"/>
        </w:rPr>
        <w:t>２</w:t>
      </w:r>
      <w:r w:rsidR="00460D60" w:rsidRPr="00101DF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年生：９名・</w:t>
      </w:r>
      <w:r w:rsidR="00460D60" w:rsidRPr="00460D60">
        <w:rPr>
          <w:rFonts w:ascii="&amp;quot" w:eastAsia="ＭＳ Ｐゴシック" w:hAnsi="&amp;quot" w:cs="ＭＳ Ｐゴシック"/>
          <w:color w:val="333333"/>
          <w:kern w:val="0"/>
          <w:szCs w:val="21"/>
        </w:rPr>
        <w:t>３</w:t>
      </w:r>
      <w:r w:rsidR="00460D60" w:rsidRPr="00460D6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年生：４名・４</w:t>
      </w:r>
      <w:r w:rsidR="00460D60" w:rsidRPr="00460D60">
        <w:rPr>
          <w:rFonts w:ascii="&amp;quot" w:eastAsia="ＭＳ Ｐゴシック" w:hAnsi="&amp;quot" w:cs="ＭＳ Ｐゴシック"/>
          <w:color w:val="333333"/>
          <w:kern w:val="0"/>
          <w:szCs w:val="21"/>
        </w:rPr>
        <w:t>年生：</w:t>
      </w:r>
      <w:r w:rsidR="00460D60" w:rsidRPr="00460D6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１</w:t>
      </w:r>
      <w:r w:rsidR="00460D60" w:rsidRPr="00460D60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名　</w:t>
      </w:r>
      <w:r w:rsidR="00460D60" w:rsidRPr="00460D6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２０名</w:t>
      </w:r>
      <w:r w:rsidR="00460D60" w:rsidRPr="00460D60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460D60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経友会：　</w:t>
      </w:r>
      <w:r w:rsidR="00460D60" w:rsidRPr="00460D6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海老沼会長、</w:t>
      </w:r>
      <w:r w:rsidRPr="00460D60">
        <w:rPr>
          <w:rFonts w:ascii="&amp;quot" w:eastAsia="ＭＳ Ｐゴシック" w:hAnsi="&amp;quot" w:cs="ＭＳ Ｐゴシック"/>
          <w:color w:val="333333"/>
          <w:kern w:val="0"/>
          <w:szCs w:val="21"/>
        </w:rPr>
        <w:t>矢崎</w:t>
      </w:r>
      <w:r w:rsidR="00CD6DF1" w:rsidRPr="00460D6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特別顧問</w:t>
      </w:r>
      <w:r w:rsidRPr="00460D60">
        <w:rPr>
          <w:rFonts w:ascii="&amp;quot" w:eastAsia="ＭＳ Ｐゴシック" w:hAnsi="&amp;quot" w:cs="ＭＳ Ｐゴシック"/>
          <w:color w:val="333333"/>
          <w:kern w:val="0"/>
          <w:szCs w:val="21"/>
        </w:rPr>
        <w:t>、鈴木副会長、</w:t>
      </w:r>
      <w:r w:rsidR="00101DF0" w:rsidRPr="00460D60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金子副会長</w:t>
      </w:r>
    </w:p>
    <w:p w14:paraId="6E652FEB" w14:textId="77777777" w:rsidR="00CD6DF1" w:rsidRDefault="001A1514" w:rsidP="001A151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見学＆質疑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  <w:t>① 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生産ライン見学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・３０００㎡の大規模クリーンルーム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・半導体の製造工程　他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  <w:t>②</w:t>
      </w:r>
      <w:r w:rsidR="00991592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経営工学科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 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同窓</w:t>
      </w:r>
      <w:r w:rsidR="00991592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卒業生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の方々</w:t>
      </w:r>
      <w:r w:rsidR="00991592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との質疑応答</w:t>
      </w:r>
    </w:p>
    <w:p w14:paraId="36270029" w14:textId="36B81F9E" w:rsidR="001A1514" w:rsidRDefault="001A1514" w:rsidP="001A151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見学＆学習ポイント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・真空・薄膜技術　・真空領域と製品　・個別受注生産形態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・クリーンルームの基礎知識　　</w:t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1A1514">
        <w:rPr>
          <w:rFonts w:ascii="&amp;quot" w:eastAsia="ＭＳ Ｐゴシック" w:hAnsi="&amp;quot" w:cs="ＭＳ Ｐゴシック"/>
          <w:color w:val="333333"/>
          <w:kern w:val="0"/>
          <w:szCs w:val="21"/>
        </w:rPr>
        <w:t>・ゲート管理　設計開始ゲート〜出荷ゲート、引き渡しゲート</w:t>
      </w:r>
    </w:p>
    <w:p w14:paraId="64717428" w14:textId="69D308C9" w:rsidR="0084520C" w:rsidRPr="004F3902" w:rsidRDefault="00A860D6" w:rsidP="004F390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往復マイクロバスの利用：　世田谷キャンパス</w:t>
      </w:r>
      <w:r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13</w:t>
      </w:r>
      <w:r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時出発、車内で弁当昼食、</w:t>
      </w:r>
      <w:r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>18</w:t>
      </w:r>
      <w:r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時世田谷キャンパス到着　　　　　　　　　　　　　　　　　　　　　　　　　　　　　　　　　　　　</w:t>
      </w:r>
      <w:r w:rsidRPr="00A860D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　</w:t>
      </w:r>
      <w:r w:rsidR="001A1514" w:rsidRPr="00A860D6">
        <w:rPr>
          <w:rFonts w:ascii="&amp;quot" w:eastAsia="ＭＳ Ｐゴシック" w:hAnsi="&amp;quot" w:cs="ＭＳ Ｐゴシック"/>
          <w:color w:val="333333"/>
          <w:kern w:val="0"/>
          <w:szCs w:val="21"/>
        </w:rPr>
        <w:t>以　上</w:t>
      </w:r>
      <w:r w:rsidR="001A1514" w:rsidRPr="00A860D6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="00991592" w:rsidRPr="00A860D6"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  <w:t xml:space="preserve">　　　　　　　　　　　　　　　　　　　　　　　　　　　　　　　　　　　　　　　　</w:t>
      </w:r>
      <w:r w:rsidR="001A1514" w:rsidRPr="00A860D6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報告：　海老沼（記）　</w:t>
      </w:r>
    </w:p>
    <w:sectPr w:rsidR="0084520C" w:rsidRPr="004F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B36CE"/>
    <w:multiLevelType w:val="multilevel"/>
    <w:tmpl w:val="6DC6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6342C"/>
    <w:multiLevelType w:val="multilevel"/>
    <w:tmpl w:val="821E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54"/>
    <w:rsid w:val="00101DF0"/>
    <w:rsid w:val="00121EC3"/>
    <w:rsid w:val="00125538"/>
    <w:rsid w:val="001A1514"/>
    <w:rsid w:val="003D5274"/>
    <w:rsid w:val="00460D60"/>
    <w:rsid w:val="004F3902"/>
    <w:rsid w:val="0051349C"/>
    <w:rsid w:val="00523C54"/>
    <w:rsid w:val="0084520C"/>
    <w:rsid w:val="008C3064"/>
    <w:rsid w:val="00991592"/>
    <w:rsid w:val="00A860D6"/>
    <w:rsid w:val="00C57AD8"/>
    <w:rsid w:val="00CD6DF1"/>
    <w:rsid w:val="00E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38437"/>
  <w15:chartTrackingRefBased/>
  <w15:docId w15:val="{793EBAE2-6AC3-48AC-9F38-91727878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孝司 海老沼</dc:creator>
  <cp:keywords/>
  <dc:description/>
  <cp:lastModifiedBy>nwatanab</cp:lastModifiedBy>
  <cp:revision>2</cp:revision>
  <dcterms:created xsi:type="dcterms:W3CDTF">2020-01-29T06:52:00Z</dcterms:created>
  <dcterms:modified xsi:type="dcterms:W3CDTF">2020-01-29T06:52:00Z</dcterms:modified>
</cp:coreProperties>
</file>